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2BC" w:rsidRDefault="000D52BC" w:rsidP="00C976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52BC" w:rsidRDefault="000D52BC" w:rsidP="00C976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52BC" w:rsidRDefault="000D52BC" w:rsidP="00C976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D52BC" w:rsidRDefault="000D52BC" w:rsidP="00C9760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51F2" w:rsidRPr="00C97603" w:rsidRDefault="00FA46BC" w:rsidP="00C976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97603">
        <w:rPr>
          <w:rFonts w:ascii="Times New Roman" w:hAnsi="Times New Roman" w:cs="Times New Roman"/>
          <w:b/>
          <w:sz w:val="28"/>
          <w:szCs w:val="28"/>
        </w:rPr>
        <w:t>Moção de pesar 001/2023</w:t>
      </w:r>
    </w:p>
    <w:p w:rsidR="00FA46BC" w:rsidRDefault="00FA46BC">
      <w:pPr>
        <w:rPr>
          <w:b/>
        </w:rPr>
      </w:pPr>
    </w:p>
    <w:p w:rsidR="00FA46BC" w:rsidRPr="00C97603" w:rsidRDefault="00FA46BC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7603">
        <w:rPr>
          <w:rFonts w:ascii="Times New Roman" w:hAnsi="Times New Roman" w:cs="Times New Roman"/>
          <w:sz w:val="24"/>
          <w:szCs w:val="24"/>
        </w:rPr>
        <w:t xml:space="preserve">João Batista Bento, nasceu em Rodeiro no dia 10/03/1942, filho de Ana Bento Romualdo casou-se ainda jovem com Maria Elena da Costa Bento e tiveram 7 filhos. </w:t>
      </w:r>
    </w:p>
    <w:p w:rsidR="00FA46BC" w:rsidRPr="00C97603" w:rsidRDefault="00FA46BC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7603">
        <w:rPr>
          <w:rFonts w:ascii="Times New Roman" w:hAnsi="Times New Roman" w:cs="Times New Roman"/>
          <w:sz w:val="24"/>
          <w:szCs w:val="24"/>
        </w:rPr>
        <w:t>Gostava de jogar bola, e foi apelidado por Pelé e assim ficou conhecido.</w:t>
      </w:r>
    </w:p>
    <w:p w:rsidR="00FA46BC" w:rsidRPr="00C97603" w:rsidRDefault="00FA46BC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7603">
        <w:rPr>
          <w:rFonts w:ascii="Times New Roman" w:hAnsi="Times New Roman" w:cs="Times New Roman"/>
          <w:sz w:val="24"/>
          <w:szCs w:val="24"/>
        </w:rPr>
        <w:t>Teve a oportunid</w:t>
      </w:r>
      <w:r w:rsidR="004B0277" w:rsidRPr="00C97603">
        <w:rPr>
          <w:rFonts w:ascii="Times New Roman" w:hAnsi="Times New Roman" w:cs="Times New Roman"/>
          <w:sz w:val="24"/>
          <w:szCs w:val="24"/>
        </w:rPr>
        <w:t>ade de exercer várias profissões, foi lavrador, consertava charrete, marceneiro, entre outras...</w:t>
      </w:r>
    </w:p>
    <w:p w:rsidR="004B0277" w:rsidRPr="00C97603" w:rsidRDefault="004B0277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7603">
        <w:rPr>
          <w:rFonts w:ascii="Times New Roman" w:hAnsi="Times New Roman" w:cs="Times New Roman"/>
          <w:sz w:val="24"/>
          <w:szCs w:val="24"/>
        </w:rPr>
        <w:t xml:space="preserve">Mas foi na marcenaria que se destacou. Precursor da fábrica de móveis em Rodeiro, começou com sua fabriqueta no quintal de sua casa, ensinando o ofício aos jovens com todo orgulho. </w:t>
      </w:r>
    </w:p>
    <w:p w:rsidR="004B0277" w:rsidRPr="00C97603" w:rsidRDefault="004B0277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7603">
        <w:rPr>
          <w:rFonts w:ascii="Times New Roman" w:hAnsi="Times New Roman" w:cs="Times New Roman"/>
          <w:sz w:val="24"/>
          <w:szCs w:val="24"/>
        </w:rPr>
        <w:t xml:space="preserve">Mais tarde, a fim de expandir seus conhecimentos e empregos a muitas pessoas, realizou seu grandioso sonho, abrindo uma fábrica de móveis com o nome de PP, </w:t>
      </w:r>
      <w:r w:rsidR="00FC17B2" w:rsidRPr="00C97603">
        <w:rPr>
          <w:rFonts w:ascii="Times New Roman" w:hAnsi="Times New Roman" w:cs="Times New Roman"/>
          <w:sz w:val="24"/>
          <w:szCs w:val="24"/>
        </w:rPr>
        <w:t>juntamente com outro sócio.</w:t>
      </w:r>
    </w:p>
    <w:p w:rsidR="00FC17B2" w:rsidRPr="00C97603" w:rsidRDefault="00FC17B2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7603">
        <w:rPr>
          <w:rFonts w:ascii="Times New Roman" w:hAnsi="Times New Roman" w:cs="Times New Roman"/>
          <w:sz w:val="24"/>
          <w:szCs w:val="24"/>
        </w:rPr>
        <w:t>Mas infelizmente, não d</w:t>
      </w:r>
      <w:r w:rsidR="00D045E5" w:rsidRPr="00C97603">
        <w:rPr>
          <w:rFonts w:ascii="Times New Roman" w:hAnsi="Times New Roman" w:cs="Times New Roman"/>
          <w:sz w:val="24"/>
          <w:szCs w:val="24"/>
        </w:rPr>
        <w:t>eu certo seu sonho</w:t>
      </w:r>
      <w:r w:rsidRPr="00C97603">
        <w:rPr>
          <w:rFonts w:ascii="Times New Roman" w:hAnsi="Times New Roman" w:cs="Times New Roman"/>
          <w:sz w:val="24"/>
          <w:szCs w:val="24"/>
        </w:rPr>
        <w:t xml:space="preserve"> e assim teve que deixar a sociedade.</w:t>
      </w:r>
    </w:p>
    <w:p w:rsidR="00FC17B2" w:rsidRPr="00C97603" w:rsidRDefault="00FC17B2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7603">
        <w:rPr>
          <w:rFonts w:ascii="Times New Roman" w:hAnsi="Times New Roman" w:cs="Times New Roman"/>
          <w:sz w:val="24"/>
          <w:szCs w:val="24"/>
        </w:rPr>
        <w:t>Por fim, como disse um amigo de Pelé, ele amava Rodeiro, e sempre teve orgulho da cidade. Esse Homem simples e humilde, amado por muitos e questio</w:t>
      </w:r>
      <w:r w:rsidR="004D67CA" w:rsidRPr="00C97603">
        <w:rPr>
          <w:rFonts w:ascii="Times New Roman" w:hAnsi="Times New Roman" w:cs="Times New Roman"/>
          <w:sz w:val="24"/>
          <w:szCs w:val="24"/>
        </w:rPr>
        <w:t xml:space="preserve">nado por poucos, foi um grande </w:t>
      </w:r>
      <w:proofErr w:type="spellStart"/>
      <w:r w:rsidR="004D67CA" w:rsidRPr="00C97603">
        <w:rPr>
          <w:rFonts w:ascii="Times New Roman" w:hAnsi="Times New Roman" w:cs="Times New Roman"/>
          <w:sz w:val="24"/>
          <w:szCs w:val="24"/>
        </w:rPr>
        <w:t>R</w:t>
      </w:r>
      <w:r w:rsidRPr="00C97603">
        <w:rPr>
          <w:rFonts w:ascii="Times New Roman" w:hAnsi="Times New Roman" w:cs="Times New Roman"/>
          <w:sz w:val="24"/>
          <w:szCs w:val="24"/>
        </w:rPr>
        <w:t>odeirense</w:t>
      </w:r>
      <w:proofErr w:type="spellEnd"/>
      <w:r w:rsidRPr="00C97603">
        <w:rPr>
          <w:rFonts w:ascii="Times New Roman" w:hAnsi="Times New Roman" w:cs="Times New Roman"/>
          <w:sz w:val="24"/>
          <w:szCs w:val="24"/>
        </w:rPr>
        <w:t>.</w:t>
      </w:r>
    </w:p>
    <w:p w:rsidR="00D045E5" w:rsidRPr="00C97603" w:rsidRDefault="00C97603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45E5" w:rsidRPr="00C97603">
        <w:rPr>
          <w:rFonts w:ascii="Times New Roman" w:hAnsi="Times New Roman" w:cs="Times New Roman"/>
          <w:sz w:val="24"/>
          <w:szCs w:val="24"/>
        </w:rPr>
        <w:t xml:space="preserve">Que a paz, o consolo e a força da fé reine no meio de todos para que o Sr. João Batista descanse em paz. Por estes motivos apresentamos a presente “Moção de Pesar” como prova de apreço e amizade. </w:t>
      </w:r>
    </w:p>
    <w:p w:rsidR="002875BA" w:rsidRPr="00C97603" w:rsidRDefault="002875BA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7603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 xml:space="preserve">Requer seja encaminhada a Moção de Pesar à sua família, a qual, uma vez aprovada, ficará registrada e reconhecida em nome do Povo </w:t>
      </w:r>
      <w:proofErr w:type="spellStart"/>
      <w:r w:rsidRPr="00C97603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>Rodeirense</w:t>
      </w:r>
      <w:proofErr w:type="spellEnd"/>
      <w:r w:rsidRPr="00C97603">
        <w:rPr>
          <w:rFonts w:ascii="Times New Roman" w:hAnsi="Times New Roman" w:cs="Times New Roman"/>
          <w:color w:val="000000"/>
          <w:sz w:val="24"/>
          <w:szCs w:val="24"/>
          <w:shd w:val="clear" w:color="auto" w:fill="FBFBFB"/>
        </w:rPr>
        <w:t>, por esta Casa de Leis, por meio do competente registro na Ata dos trabalhos legislativos.</w:t>
      </w:r>
    </w:p>
    <w:p w:rsidR="002875BA" w:rsidRPr="00C97603" w:rsidRDefault="002875BA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045E5" w:rsidRPr="00C97603" w:rsidRDefault="00D045E5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045E5" w:rsidRPr="00C97603" w:rsidRDefault="00D045E5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7603">
        <w:rPr>
          <w:rFonts w:ascii="Times New Roman" w:hAnsi="Times New Roman" w:cs="Times New Roman"/>
          <w:sz w:val="24"/>
          <w:szCs w:val="24"/>
        </w:rPr>
        <w:t xml:space="preserve">Autoria do Vereador </w:t>
      </w:r>
    </w:p>
    <w:p w:rsidR="00D045E5" w:rsidRPr="00C97603" w:rsidRDefault="00D045E5" w:rsidP="00C976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7603">
        <w:rPr>
          <w:rFonts w:ascii="Times New Roman" w:hAnsi="Times New Roman" w:cs="Times New Roman"/>
          <w:sz w:val="24"/>
          <w:szCs w:val="24"/>
        </w:rPr>
        <w:t>Gilberto Guerra Mendonça</w:t>
      </w:r>
    </w:p>
    <w:sectPr w:rsidR="00D045E5" w:rsidRPr="00C976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6BC"/>
    <w:rsid w:val="000651F2"/>
    <w:rsid w:val="000D52BC"/>
    <w:rsid w:val="002875BA"/>
    <w:rsid w:val="003B12E2"/>
    <w:rsid w:val="004B0277"/>
    <w:rsid w:val="004D67CA"/>
    <w:rsid w:val="00BB3DBA"/>
    <w:rsid w:val="00C97603"/>
    <w:rsid w:val="00D045E5"/>
    <w:rsid w:val="00FA46BC"/>
    <w:rsid w:val="00FC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A5155-6B25-45B3-B729-00D141CB6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D52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52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232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2023-04-03T21:38:00Z</cp:lastPrinted>
  <dcterms:created xsi:type="dcterms:W3CDTF">2023-03-29T17:54:00Z</dcterms:created>
  <dcterms:modified xsi:type="dcterms:W3CDTF">2023-04-03T21:38:00Z</dcterms:modified>
</cp:coreProperties>
</file>